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E0" w:rsidRPr="00812579" w:rsidRDefault="000828E0" w:rsidP="00D44226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>ЗАКОН</w:t>
      </w:r>
    </w:p>
    <w:p w:rsidR="000828E0" w:rsidRPr="00812579" w:rsidRDefault="000828E0" w:rsidP="00D44226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>РЕСПУБЛИКИ ТАДЖИКИСТАН</w:t>
      </w:r>
    </w:p>
    <w:p w:rsidR="000828E0" w:rsidRPr="00812579" w:rsidRDefault="000828E0" w:rsidP="00D44226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>"ОБ ОРГАНАХ ОБЩЕСТВЕННОЙ САМОДЕЯТЕЛЬНОСТИ"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Настоящий Закон  регулирует  общественные отношения по реализации гражданских   прав    на    объединение    в органы    общественной сам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деятельности,   правовые  основы,  порядок создания,  ликвидации, реорг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низации и осуществления их деятельности.</w:t>
      </w:r>
      <w:r w:rsidRPr="00812579">
        <w:rPr>
          <w:rFonts w:ascii="Courier New" w:hAnsi="Courier New" w:cs="Courier New"/>
          <w:sz w:val="20"/>
          <w:szCs w:val="20"/>
        </w:rPr>
        <w:cr/>
      </w:r>
    </w:p>
    <w:p w:rsidR="000828E0" w:rsidRPr="00812579" w:rsidRDefault="000828E0" w:rsidP="00D44226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>ГЛАВА 1. ОБЩИЕ ПОЛОЖЕНИЯ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1. Общественная самодеятельность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1. В    Республике    Таджикистан признается     общественная сам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деятельность,   и   населением  определенной территории  решаются вопросы мес</w:t>
      </w:r>
      <w:r w:rsidRPr="00812579">
        <w:rPr>
          <w:rFonts w:ascii="Courier New" w:hAnsi="Courier New" w:cs="Courier New"/>
          <w:sz w:val="20"/>
          <w:szCs w:val="20"/>
        </w:rPr>
        <w:t>т</w:t>
      </w:r>
      <w:r w:rsidRPr="00812579">
        <w:rPr>
          <w:rFonts w:ascii="Courier New" w:hAnsi="Courier New" w:cs="Courier New"/>
          <w:sz w:val="20"/>
          <w:szCs w:val="20"/>
        </w:rPr>
        <w:t>ного значения.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2. Общественная    самодеятельность осуществляется   населением местности, охватывающей определенные территории.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2.  Законодательство  Республики Таджикистан  об  органах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           общественной самодеятельности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Законодательство Республики  Таджикистан  об органах общественной сам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деятельности основывается на Конституции Республики Таджикистан  и состоит    из   Закона   Республики   Таджикистан "Об   общественных об</w:t>
      </w:r>
      <w:r w:rsidRPr="00812579">
        <w:rPr>
          <w:rFonts w:ascii="Courier New" w:hAnsi="Courier New" w:cs="Courier New"/>
          <w:sz w:val="20"/>
          <w:szCs w:val="20"/>
        </w:rPr>
        <w:t>ъ</w:t>
      </w:r>
      <w:r w:rsidRPr="00812579">
        <w:rPr>
          <w:rFonts w:ascii="Courier New" w:hAnsi="Courier New" w:cs="Courier New"/>
          <w:sz w:val="20"/>
          <w:szCs w:val="20"/>
        </w:rPr>
        <w:t>единениях",  настоящего Закона,  других нормативных правовых  актов Ре</w:t>
      </w:r>
      <w:r w:rsidRPr="00812579">
        <w:rPr>
          <w:rFonts w:ascii="Courier New" w:hAnsi="Courier New" w:cs="Courier New"/>
          <w:sz w:val="20"/>
          <w:szCs w:val="20"/>
        </w:rPr>
        <w:t>с</w:t>
      </w:r>
      <w:r w:rsidRPr="00812579">
        <w:rPr>
          <w:rFonts w:ascii="Courier New" w:hAnsi="Courier New" w:cs="Courier New"/>
          <w:sz w:val="20"/>
          <w:szCs w:val="20"/>
        </w:rPr>
        <w:t>публики  Таджикистан  и  международных правовых актов,  признанных Тадж</w:t>
      </w:r>
      <w:r w:rsidRPr="00812579">
        <w:rPr>
          <w:rFonts w:ascii="Courier New" w:hAnsi="Courier New" w:cs="Courier New"/>
          <w:sz w:val="20"/>
          <w:szCs w:val="20"/>
        </w:rPr>
        <w:t>и</w:t>
      </w:r>
      <w:r w:rsidRPr="00812579">
        <w:rPr>
          <w:rFonts w:ascii="Courier New" w:hAnsi="Courier New" w:cs="Courier New"/>
          <w:sz w:val="20"/>
          <w:szCs w:val="20"/>
        </w:rPr>
        <w:t>кистаном.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3. Орган общественной самодеятельности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1. Орган  общественной  самодеятельности является   общественным добровольным,  без  членства,  объединением граждан,  целью  которого я</w:t>
      </w:r>
      <w:r w:rsidRPr="00812579">
        <w:rPr>
          <w:rFonts w:ascii="Courier New" w:hAnsi="Courier New" w:cs="Courier New"/>
          <w:sz w:val="20"/>
          <w:szCs w:val="20"/>
        </w:rPr>
        <w:t>в</w:t>
      </w:r>
      <w:r w:rsidRPr="00812579">
        <w:rPr>
          <w:rFonts w:ascii="Courier New" w:hAnsi="Courier New" w:cs="Courier New"/>
          <w:sz w:val="20"/>
          <w:szCs w:val="20"/>
        </w:rPr>
        <w:t>ляется решение различных социальных вопросов, возникающих по  месту ж</w:t>
      </w:r>
      <w:r w:rsidRPr="00812579">
        <w:rPr>
          <w:rFonts w:ascii="Courier New" w:hAnsi="Courier New" w:cs="Courier New"/>
          <w:sz w:val="20"/>
          <w:szCs w:val="20"/>
        </w:rPr>
        <w:t>и</w:t>
      </w:r>
      <w:r w:rsidRPr="00812579">
        <w:rPr>
          <w:rFonts w:ascii="Courier New" w:hAnsi="Courier New" w:cs="Courier New"/>
          <w:sz w:val="20"/>
          <w:szCs w:val="20"/>
        </w:rPr>
        <w:t>тельства гра</w:t>
      </w:r>
      <w:r w:rsidRPr="00812579">
        <w:rPr>
          <w:rFonts w:ascii="Courier New" w:hAnsi="Courier New" w:cs="Courier New"/>
          <w:sz w:val="20"/>
          <w:szCs w:val="20"/>
        </w:rPr>
        <w:t>ж</w:t>
      </w:r>
      <w:r w:rsidRPr="00812579">
        <w:rPr>
          <w:rFonts w:ascii="Courier New" w:hAnsi="Courier New" w:cs="Courier New"/>
          <w:sz w:val="20"/>
          <w:szCs w:val="20"/>
        </w:rPr>
        <w:t>дан.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2. Орган общественной самодеятельности организуется по инициативе большинства  населения,  достигшего восемнадцатилетнего  возраста,  в пределах улиц,  кварталов и  сел  (далее 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махалла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>) и  предусматривает удовлетворение потребностей группы населения, интересы которой связаны с  достижением  уставных  целей   и   претворением программ   органа общ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ственной самоде</w:t>
      </w:r>
      <w:r w:rsidRPr="00812579">
        <w:rPr>
          <w:rFonts w:ascii="Courier New" w:hAnsi="Courier New" w:cs="Courier New"/>
          <w:sz w:val="20"/>
          <w:szCs w:val="20"/>
        </w:rPr>
        <w:t>я</w:t>
      </w:r>
      <w:r w:rsidRPr="00812579">
        <w:rPr>
          <w:rFonts w:ascii="Courier New" w:hAnsi="Courier New" w:cs="Courier New"/>
          <w:sz w:val="20"/>
          <w:szCs w:val="20"/>
        </w:rPr>
        <w:t>тельности.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3. Орган  общественной  самодеятельности  не имеет   вышестоящих о</w:t>
      </w:r>
      <w:r w:rsidRPr="00812579">
        <w:rPr>
          <w:rFonts w:ascii="Courier New" w:hAnsi="Courier New" w:cs="Courier New"/>
          <w:sz w:val="20"/>
          <w:szCs w:val="20"/>
        </w:rPr>
        <w:t>р</w:t>
      </w:r>
      <w:r w:rsidRPr="00812579">
        <w:rPr>
          <w:rFonts w:ascii="Courier New" w:hAnsi="Courier New" w:cs="Courier New"/>
          <w:sz w:val="20"/>
          <w:szCs w:val="20"/>
        </w:rPr>
        <w:t>ганов  или  организаций  и,  как  правило, называется "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махаллинский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вет", "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</w:t>
      </w:r>
      <w:r w:rsidRPr="00812579">
        <w:rPr>
          <w:rFonts w:ascii="Courier New" w:hAnsi="Courier New" w:cs="Courier New"/>
          <w:sz w:val="20"/>
          <w:szCs w:val="20"/>
        </w:rPr>
        <w:t>л</w:t>
      </w:r>
      <w:r w:rsidRPr="00812579">
        <w:rPr>
          <w:rFonts w:ascii="Courier New" w:hAnsi="Courier New" w:cs="Courier New"/>
          <w:sz w:val="20"/>
          <w:szCs w:val="20"/>
        </w:rPr>
        <w:t>линский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комитет", "жилищный комитет" и т.п.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4. Орган    общественной    самодеятельности проходит   учетную р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гистрацию  на  территории  села  или  поселка (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джамоата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>)  по  месту ра</w:t>
      </w:r>
      <w:r w:rsidRPr="00812579">
        <w:rPr>
          <w:rFonts w:ascii="Courier New" w:hAnsi="Courier New" w:cs="Courier New"/>
          <w:sz w:val="20"/>
          <w:szCs w:val="20"/>
        </w:rPr>
        <w:t>с</w:t>
      </w:r>
      <w:r w:rsidRPr="00812579">
        <w:rPr>
          <w:rFonts w:ascii="Courier New" w:hAnsi="Courier New" w:cs="Courier New"/>
          <w:sz w:val="20"/>
          <w:szCs w:val="20"/>
        </w:rPr>
        <w:t>положения, о чем вносится запись в их Устав.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В случае   отсутствия   поселка   или    села (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джамоата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>)    на адм</w:t>
      </w:r>
      <w:r w:rsidRPr="00812579">
        <w:rPr>
          <w:rFonts w:ascii="Courier New" w:hAnsi="Courier New" w:cs="Courier New"/>
          <w:sz w:val="20"/>
          <w:szCs w:val="20"/>
        </w:rPr>
        <w:t>и</w:t>
      </w:r>
      <w:r w:rsidRPr="00812579">
        <w:rPr>
          <w:rFonts w:ascii="Courier New" w:hAnsi="Courier New" w:cs="Courier New"/>
          <w:sz w:val="20"/>
          <w:szCs w:val="20"/>
        </w:rPr>
        <w:t>нистративно-территориальной единице учетная регистрация проводится в местном исполнительном органе государственной власти.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5. Орган   общественной   самодеятельности может   иметь   свой ба</w:t>
      </w:r>
      <w:r w:rsidRPr="00812579">
        <w:rPr>
          <w:rFonts w:ascii="Courier New" w:hAnsi="Courier New" w:cs="Courier New"/>
          <w:sz w:val="20"/>
          <w:szCs w:val="20"/>
        </w:rPr>
        <w:t>н</w:t>
      </w:r>
      <w:r w:rsidRPr="00812579">
        <w:rPr>
          <w:rFonts w:ascii="Courier New" w:hAnsi="Courier New" w:cs="Courier New"/>
          <w:sz w:val="20"/>
          <w:szCs w:val="20"/>
        </w:rPr>
        <w:t>ковский счет, печать и бланки.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6. Орган   общественной   самодеятельности в   соответствии   с з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конодательством  Республики  Таджикистан  для решения   социальных вопр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сов  может  сотрудничать  с государственными, негосударственными орган</w:t>
      </w:r>
      <w:r w:rsidRPr="00812579">
        <w:rPr>
          <w:rFonts w:ascii="Courier New" w:hAnsi="Courier New" w:cs="Courier New"/>
          <w:sz w:val="20"/>
          <w:szCs w:val="20"/>
        </w:rPr>
        <w:t>и</w:t>
      </w:r>
      <w:r w:rsidRPr="00812579">
        <w:rPr>
          <w:rFonts w:ascii="Courier New" w:hAnsi="Courier New" w:cs="Courier New"/>
          <w:sz w:val="20"/>
          <w:szCs w:val="20"/>
        </w:rPr>
        <w:t>зациями   и   международными организациями,   действующими   в Таджик</w:t>
      </w:r>
      <w:r w:rsidRPr="00812579">
        <w:rPr>
          <w:rFonts w:ascii="Courier New" w:hAnsi="Courier New" w:cs="Courier New"/>
          <w:sz w:val="20"/>
          <w:szCs w:val="20"/>
        </w:rPr>
        <w:t>и</w:t>
      </w:r>
      <w:r w:rsidRPr="00812579">
        <w:rPr>
          <w:rFonts w:ascii="Courier New" w:hAnsi="Courier New" w:cs="Courier New"/>
          <w:sz w:val="20"/>
          <w:szCs w:val="20"/>
        </w:rPr>
        <w:t>стане.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7. Орган   общественной    самодеятельности может    создавать Ко</w:t>
      </w:r>
      <w:r w:rsidRPr="00812579">
        <w:rPr>
          <w:rFonts w:ascii="Courier New" w:hAnsi="Courier New" w:cs="Courier New"/>
          <w:sz w:val="20"/>
          <w:szCs w:val="20"/>
        </w:rPr>
        <w:t>н</w:t>
      </w:r>
      <w:r w:rsidRPr="00812579">
        <w:rPr>
          <w:rFonts w:ascii="Courier New" w:hAnsi="Courier New" w:cs="Courier New"/>
          <w:sz w:val="20"/>
          <w:szCs w:val="20"/>
        </w:rPr>
        <w:t xml:space="preserve">сультативный совет.  Консультативный совет образуется в пределах не менее двух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Махаллинских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советов. В состав Консультативного совета, как правило,  </w:t>
      </w:r>
      <w:r w:rsidRPr="00812579">
        <w:rPr>
          <w:rFonts w:ascii="Courier New" w:hAnsi="Courier New" w:cs="Courier New"/>
          <w:sz w:val="20"/>
          <w:szCs w:val="20"/>
        </w:rPr>
        <w:lastRenderedPageBreak/>
        <w:t>могут  входить органы общественной самодеятельности,  другие общественные объедин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ния, юридические лица и государственные органы.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4.  Взаимоотношения  государственных органов  с  органами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           общественной самодеятельности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1. Государственные    органы    создают необходимые   правовые, о</w:t>
      </w:r>
      <w:r w:rsidRPr="00812579">
        <w:rPr>
          <w:rFonts w:ascii="Courier New" w:hAnsi="Courier New" w:cs="Courier New"/>
          <w:sz w:val="20"/>
          <w:szCs w:val="20"/>
        </w:rPr>
        <w:t>р</w:t>
      </w:r>
      <w:r w:rsidRPr="00812579">
        <w:rPr>
          <w:rFonts w:ascii="Courier New" w:hAnsi="Courier New" w:cs="Courier New"/>
          <w:sz w:val="20"/>
          <w:szCs w:val="20"/>
        </w:rPr>
        <w:t>ганизационные и иные условия для  организации деятельности  органов общ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ственной   самодеятельности,   оказывают содействие  населению  в реал</w:t>
      </w:r>
      <w:r w:rsidRPr="00812579">
        <w:rPr>
          <w:rFonts w:ascii="Courier New" w:hAnsi="Courier New" w:cs="Courier New"/>
          <w:sz w:val="20"/>
          <w:szCs w:val="20"/>
        </w:rPr>
        <w:t>и</w:t>
      </w:r>
      <w:r w:rsidRPr="00812579">
        <w:rPr>
          <w:rFonts w:ascii="Courier New" w:hAnsi="Courier New" w:cs="Courier New"/>
          <w:sz w:val="20"/>
          <w:szCs w:val="20"/>
        </w:rPr>
        <w:t>зации права на общественную самодеятельность.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2. Местные  исполнительные  органы государственной  власти  и их должностные  лица  не  вправе  вмешиваться  в деятельность   органов о</w:t>
      </w:r>
      <w:r w:rsidRPr="00812579">
        <w:rPr>
          <w:rFonts w:ascii="Courier New" w:hAnsi="Courier New" w:cs="Courier New"/>
          <w:sz w:val="20"/>
          <w:szCs w:val="20"/>
        </w:rPr>
        <w:t>б</w:t>
      </w:r>
      <w:r w:rsidRPr="00812579">
        <w:rPr>
          <w:rFonts w:ascii="Courier New" w:hAnsi="Courier New" w:cs="Courier New"/>
          <w:sz w:val="20"/>
          <w:szCs w:val="20"/>
        </w:rPr>
        <w:t>щественной  самодеятельности  за исключением случаев,  установленных но</w:t>
      </w:r>
      <w:r w:rsidRPr="00812579">
        <w:rPr>
          <w:rFonts w:ascii="Courier New" w:hAnsi="Courier New" w:cs="Courier New"/>
          <w:sz w:val="20"/>
          <w:szCs w:val="20"/>
        </w:rPr>
        <w:t>р</w:t>
      </w:r>
      <w:r w:rsidRPr="00812579">
        <w:rPr>
          <w:rFonts w:ascii="Courier New" w:hAnsi="Courier New" w:cs="Courier New"/>
          <w:sz w:val="20"/>
          <w:szCs w:val="20"/>
        </w:rPr>
        <w:t>мативными прав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выми актами Республики Таджикистан.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>ГЛАВА 2.  ПОРЯДОК  ОБРАЗОВАНИЯ,   ЛИКВИДАЦИИ, РЕОРГАНИЗАЦИИ   И</w:t>
      </w:r>
    </w:p>
    <w:p w:rsidR="000828E0" w:rsidRPr="00812579" w:rsidRDefault="000828E0" w:rsidP="00D44226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>СТРУКТУРА ОРГАНОВ ОБЩЕСТВЕННОЙ САМОДЕЯТЕЛЬНОСТИ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5.   Структура  органов  общественной самодеятельности  и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            порядок ее образования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Структуру органов общественной самодеятельности составляют: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Общемахаллинское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 собрание   -   высший орган   общественной с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 xml:space="preserve">модеятельности,  где  участвуют  граждане  на добровольной  основе.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б</w:t>
      </w:r>
      <w:r w:rsidRPr="00812579">
        <w:rPr>
          <w:rFonts w:ascii="Courier New" w:hAnsi="Courier New" w:cs="Courier New"/>
          <w:sz w:val="20"/>
          <w:szCs w:val="20"/>
        </w:rPr>
        <w:t>щемахаллинское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 собрание   проводится   при участии   абсолютного бол</w:t>
      </w:r>
      <w:r w:rsidRPr="00812579">
        <w:rPr>
          <w:rFonts w:ascii="Courier New" w:hAnsi="Courier New" w:cs="Courier New"/>
          <w:sz w:val="20"/>
          <w:szCs w:val="20"/>
        </w:rPr>
        <w:t>ь</w:t>
      </w:r>
      <w:r w:rsidRPr="00812579">
        <w:rPr>
          <w:rFonts w:ascii="Courier New" w:hAnsi="Courier New" w:cs="Courier New"/>
          <w:sz w:val="20"/>
          <w:szCs w:val="20"/>
        </w:rPr>
        <w:t>шинства участн</w:t>
      </w:r>
      <w:r w:rsidRPr="00812579">
        <w:rPr>
          <w:rFonts w:ascii="Courier New" w:hAnsi="Courier New" w:cs="Courier New"/>
          <w:sz w:val="20"/>
          <w:szCs w:val="20"/>
        </w:rPr>
        <w:t>и</w:t>
      </w:r>
      <w:r w:rsidRPr="00812579">
        <w:rPr>
          <w:rFonts w:ascii="Courier New" w:hAnsi="Courier New" w:cs="Courier New"/>
          <w:sz w:val="20"/>
          <w:szCs w:val="20"/>
        </w:rPr>
        <w:t>ков;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Махаллинский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совет  (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махаллинский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комитет, жилищный комитет и т.п.  - далее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Махаллинский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совет) - исполнительный орган  общественной самодеятельности,  возглавляемый  председателем. Члены 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 xml:space="preserve">вета избираются  и  освобождаются  большинством голосов  участников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б</w:t>
      </w:r>
      <w:r w:rsidRPr="00812579">
        <w:rPr>
          <w:rFonts w:ascii="Courier New" w:hAnsi="Courier New" w:cs="Courier New"/>
          <w:sz w:val="20"/>
          <w:szCs w:val="20"/>
        </w:rPr>
        <w:t>щемахаллинского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собрания.  Порядок  организации и  срок полномочий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совета  определяется   Уставом органов   общественной сам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Председатель  -  глава  исполнительного органа   общественной с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 xml:space="preserve">модеятельности,  который  избирается  Общим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махалинским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собранием на определенный срок.  Порядок избрания, освобождения и срок  полномочий председателя  опр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 xml:space="preserve">деляет  Устав  органа общественной самодеятельности. Председатель подотчетен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Общемахаллинскому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собранию,  и  он  может  при поддержке   большинства  участников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Общемахаллинского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собрания  быть отозван досрочно;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Комиссия  финансового 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контроляконтрольный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орган  органов общ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ственной самодеятельности,  который избирается из числа участников органа  общ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ственной  самодеятельности  и является подотчетным Общему собранию.  Порядок образования и срок полномочий комиссии определяются Уставом орг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на обществе</w:t>
      </w:r>
      <w:r w:rsidRPr="00812579">
        <w:rPr>
          <w:rFonts w:ascii="Courier New" w:hAnsi="Courier New" w:cs="Courier New"/>
          <w:sz w:val="20"/>
          <w:szCs w:val="20"/>
        </w:rPr>
        <w:t>н</w:t>
      </w:r>
      <w:r w:rsidRPr="00812579">
        <w:rPr>
          <w:rFonts w:ascii="Courier New" w:hAnsi="Courier New" w:cs="Courier New"/>
          <w:sz w:val="20"/>
          <w:szCs w:val="20"/>
        </w:rPr>
        <w:t>ной самодеятельности.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6. Устав органа общественной самодеятельности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Устав органа   общественной  самодеятельности принимается  путем г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лосования.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Устав органа  общественной  самодеятельности считается принятым, е</w:t>
      </w:r>
      <w:r w:rsidRPr="00812579">
        <w:rPr>
          <w:rFonts w:ascii="Courier New" w:hAnsi="Courier New" w:cs="Courier New"/>
          <w:sz w:val="20"/>
          <w:szCs w:val="20"/>
        </w:rPr>
        <w:t>с</w:t>
      </w:r>
      <w:r w:rsidRPr="00812579">
        <w:rPr>
          <w:rFonts w:ascii="Courier New" w:hAnsi="Courier New" w:cs="Courier New"/>
          <w:sz w:val="20"/>
          <w:szCs w:val="20"/>
        </w:rPr>
        <w:t>ли за него проголосовало большинство участников органа  общественной с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модеятельн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сти.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Устав органа  общественной  самодеятельности, кроме   сведений, предусмотренных  в  Законе  Республики Таджикистан  "Об  общественных объединен</w:t>
      </w:r>
      <w:r w:rsidRPr="00812579">
        <w:rPr>
          <w:rFonts w:ascii="Courier New" w:hAnsi="Courier New" w:cs="Courier New"/>
          <w:sz w:val="20"/>
          <w:szCs w:val="20"/>
        </w:rPr>
        <w:t>и</w:t>
      </w:r>
      <w:r w:rsidRPr="00812579">
        <w:rPr>
          <w:rFonts w:ascii="Courier New" w:hAnsi="Courier New" w:cs="Courier New"/>
          <w:sz w:val="20"/>
          <w:szCs w:val="20"/>
        </w:rPr>
        <w:t>ях", должен содержать: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наименование органа   общественной самодеятельности   и   его ко</w:t>
      </w:r>
      <w:r w:rsidRPr="00812579">
        <w:rPr>
          <w:rFonts w:ascii="Courier New" w:hAnsi="Courier New" w:cs="Courier New"/>
          <w:sz w:val="20"/>
          <w:szCs w:val="20"/>
        </w:rPr>
        <w:t>м</w:t>
      </w:r>
      <w:r w:rsidRPr="00812579">
        <w:rPr>
          <w:rFonts w:ascii="Courier New" w:hAnsi="Courier New" w:cs="Courier New"/>
          <w:sz w:val="20"/>
          <w:szCs w:val="20"/>
        </w:rPr>
        <w:t>петенции;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lastRenderedPageBreak/>
        <w:t xml:space="preserve">     - сведения   о   составе   и   территории органа   общественной с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направления деятельности органа общественной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права   и   обязанности    участников органа    общественной сам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порядок принятия и выхода (исключения)  из состава  участников о</w:t>
      </w:r>
      <w:r w:rsidRPr="00812579">
        <w:rPr>
          <w:rFonts w:ascii="Courier New" w:hAnsi="Courier New" w:cs="Courier New"/>
          <w:sz w:val="20"/>
          <w:szCs w:val="20"/>
        </w:rPr>
        <w:t>р</w:t>
      </w:r>
      <w:r w:rsidRPr="00812579">
        <w:rPr>
          <w:rFonts w:ascii="Courier New" w:hAnsi="Courier New" w:cs="Courier New"/>
          <w:sz w:val="20"/>
          <w:szCs w:val="20"/>
        </w:rPr>
        <w:t>гана общественной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порядок   избрания   и   освобождения руководителя    органа общ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полномочия   и   задачи   руководителя органа    общественной с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порядок внесения изменений и дополнений в Устав органа;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порядок   образования,   реорганизации   и ликвидации  органа о</w:t>
      </w:r>
      <w:r w:rsidRPr="00812579">
        <w:rPr>
          <w:rFonts w:ascii="Courier New" w:hAnsi="Courier New" w:cs="Courier New"/>
          <w:sz w:val="20"/>
          <w:szCs w:val="20"/>
        </w:rPr>
        <w:t>б</w:t>
      </w:r>
      <w:r w:rsidRPr="00812579">
        <w:rPr>
          <w:rFonts w:ascii="Courier New" w:hAnsi="Courier New" w:cs="Courier New"/>
          <w:sz w:val="20"/>
          <w:szCs w:val="20"/>
        </w:rPr>
        <w:t>щественной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срок полномочий органа общественной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порядок принятия решений  о  досрочном прекращении  полномочий о</w:t>
      </w:r>
      <w:r w:rsidRPr="00812579">
        <w:rPr>
          <w:rFonts w:ascii="Courier New" w:hAnsi="Courier New" w:cs="Courier New"/>
          <w:sz w:val="20"/>
          <w:szCs w:val="20"/>
        </w:rPr>
        <w:t>р</w:t>
      </w:r>
      <w:r w:rsidRPr="00812579">
        <w:rPr>
          <w:rFonts w:ascii="Courier New" w:hAnsi="Courier New" w:cs="Courier New"/>
          <w:sz w:val="20"/>
          <w:szCs w:val="20"/>
        </w:rPr>
        <w:t>гана  общественной  самодеятельности участниками органа общественной с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модеятельн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сведения о финансовых основах осуществления деятельности органа общественной самодеятельности  и  распоряжении собственностью  органа о</w:t>
      </w:r>
      <w:r w:rsidRPr="00812579">
        <w:rPr>
          <w:rFonts w:ascii="Courier New" w:hAnsi="Courier New" w:cs="Courier New"/>
          <w:sz w:val="20"/>
          <w:szCs w:val="20"/>
        </w:rPr>
        <w:t>б</w:t>
      </w:r>
      <w:r w:rsidRPr="00812579">
        <w:rPr>
          <w:rFonts w:ascii="Courier New" w:hAnsi="Courier New" w:cs="Courier New"/>
          <w:sz w:val="20"/>
          <w:szCs w:val="20"/>
        </w:rPr>
        <w:t>ществе</w:t>
      </w:r>
      <w:r w:rsidRPr="00812579">
        <w:rPr>
          <w:rFonts w:ascii="Courier New" w:hAnsi="Courier New" w:cs="Courier New"/>
          <w:sz w:val="20"/>
          <w:szCs w:val="20"/>
        </w:rPr>
        <w:t>н</w:t>
      </w:r>
      <w:r w:rsidRPr="00812579">
        <w:rPr>
          <w:rFonts w:ascii="Courier New" w:hAnsi="Courier New" w:cs="Courier New"/>
          <w:sz w:val="20"/>
          <w:szCs w:val="20"/>
        </w:rPr>
        <w:t>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порядок разработки и исполнения сметы доходов и расходов органа общ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другие сведения,  не противоречащие законодательству Республики Тадж</w:t>
      </w:r>
      <w:r w:rsidRPr="00812579">
        <w:rPr>
          <w:rFonts w:ascii="Courier New" w:hAnsi="Courier New" w:cs="Courier New"/>
          <w:sz w:val="20"/>
          <w:szCs w:val="20"/>
        </w:rPr>
        <w:t>и</w:t>
      </w:r>
      <w:r w:rsidRPr="00812579">
        <w:rPr>
          <w:rFonts w:ascii="Courier New" w:hAnsi="Courier New" w:cs="Courier New"/>
          <w:sz w:val="20"/>
          <w:szCs w:val="20"/>
        </w:rPr>
        <w:t>кистан.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7. Компетенция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Общемахаллинского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собрания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К компетенции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Общемахаллинского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собрания относятся: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принятие Устава органа общественной самодеятельности и внесение изм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нений и дополнений в него;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выборы  и   освобождение   руководителя органа   общественной с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модеятельности - председателя;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выборы членов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совета;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выборы Комиссии финансового контроля;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образование,  реорганизация и  ликвидация органа  общественной с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утверждение  и  изменение  сметы  доходов и  расходов   органа о</w:t>
      </w:r>
      <w:r w:rsidRPr="00812579">
        <w:rPr>
          <w:rFonts w:ascii="Courier New" w:hAnsi="Courier New" w:cs="Courier New"/>
          <w:sz w:val="20"/>
          <w:szCs w:val="20"/>
        </w:rPr>
        <w:t>б</w:t>
      </w:r>
      <w:r w:rsidRPr="00812579">
        <w:rPr>
          <w:rFonts w:ascii="Courier New" w:hAnsi="Courier New" w:cs="Courier New"/>
          <w:sz w:val="20"/>
          <w:szCs w:val="20"/>
        </w:rPr>
        <w:t xml:space="preserve">щественной самодеятельности и </w:t>
      </w:r>
      <w:proofErr w:type="gramStart"/>
      <w:r w:rsidRPr="00812579">
        <w:rPr>
          <w:rFonts w:ascii="Courier New" w:hAnsi="Courier New" w:cs="Courier New"/>
          <w:sz w:val="20"/>
          <w:szCs w:val="20"/>
        </w:rPr>
        <w:t>контроль за</w:t>
      </w:r>
      <w:proofErr w:type="gramEnd"/>
      <w:r w:rsidRPr="00812579">
        <w:rPr>
          <w:rFonts w:ascii="Courier New" w:hAnsi="Courier New" w:cs="Courier New"/>
          <w:sz w:val="20"/>
          <w:szCs w:val="20"/>
        </w:rPr>
        <w:t xml:space="preserve"> ее исполнением;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заслушивание отчетов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совета о деятельности  и  об исполнении    сметы    доходов    и   расходов органа   общественной с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модеятел</w:t>
      </w:r>
      <w:r w:rsidRPr="00812579">
        <w:rPr>
          <w:rFonts w:ascii="Courier New" w:hAnsi="Courier New" w:cs="Courier New"/>
          <w:sz w:val="20"/>
          <w:szCs w:val="20"/>
        </w:rPr>
        <w:t>ь</w:t>
      </w:r>
      <w:r w:rsidRPr="00812579">
        <w:rPr>
          <w:rFonts w:ascii="Courier New" w:hAnsi="Courier New" w:cs="Courier New"/>
          <w:sz w:val="20"/>
          <w:szCs w:val="20"/>
        </w:rPr>
        <w:t>ности не реже одного раза в год;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принятие   решения   о   добровольных взносах  членов  органа о</w:t>
      </w:r>
      <w:r w:rsidRPr="00812579">
        <w:rPr>
          <w:rFonts w:ascii="Courier New" w:hAnsi="Courier New" w:cs="Courier New"/>
          <w:sz w:val="20"/>
          <w:szCs w:val="20"/>
        </w:rPr>
        <w:t>б</w:t>
      </w:r>
      <w:r w:rsidRPr="00812579">
        <w:rPr>
          <w:rFonts w:ascii="Courier New" w:hAnsi="Courier New" w:cs="Courier New"/>
          <w:sz w:val="20"/>
          <w:szCs w:val="20"/>
        </w:rPr>
        <w:t>щественной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утверждение    размеров    взносов, установленных    органом общ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ственной самодеятельности в порядке добровольного финансирования;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дача  согласия  на  распоряжение имуществом органа общественной сам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осуществление иных полномочий, установленных настоящим Законом, друг</w:t>
      </w:r>
      <w:r w:rsidRPr="00812579">
        <w:rPr>
          <w:rFonts w:ascii="Courier New" w:hAnsi="Courier New" w:cs="Courier New"/>
          <w:sz w:val="20"/>
          <w:szCs w:val="20"/>
        </w:rPr>
        <w:t>и</w:t>
      </w:r>
      <w:r w:rsidRPr="00812579">
        <w:rPr>
          <w:rFonts w:ascii="Courier New" w:hAnsi="Courier New" w:cs="Courier New"/>
          <w:sz w:val="20"/>
          <w:szCs w:val="20"/>
        </w:rPr>
        <w:t>ми нормативными правовыми актами Республики Таджикистан и Уставом органа о</w:t>
      </w:r>
      <w:r w:rsidRPr="00812579">
        <w:rPr>
          <w:rFonts w:ascii="Courier New" w:hAnsi="Courier New" w:cs="Courier New"/>
          <w:sz w:val="20"/>
          <w:szCs w:val="20"/>
        </w:rPr>
        <w:t>б</w:t>
      </w:r>
      <w:r w:rsidRPr="00812579">
        <w:rPr>
          <w:rFonts w:ascii="Courier New" w:hAnsi="Courier New" w:cs="Courier New"/>
          <w:sz w:val="20"/>
          <w:szCs w:val="20"/>
        </w:rPr>
        <w:t>щественной самодеятельности.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8. Полномочия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совета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Махаллинский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совет: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разрабатывает и представляет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Общемахаллинскому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собранию  смету дох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дов и расходов органа общественной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lastRenderedPageBreak/>
        <w:t xml:space="preserve">     - представляет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Общемахаллинскому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собранию отчет  об  исполнении сметы доходов и расходов органа общественной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разрабатывает и представляет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Общемахаллинскому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собранию  план управления 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махаллой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>,  административные  расходы органа  общественной с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модеятел</w:t>
      </w:r>
      <w:r w:rsidRPr="00812579">
        <w:rPr>
          <w:rFonts w:ascii="Courier New" w:hAnsi="Courier New" w:cs="Courier New"/>
          <w:sz w:val="20"/>
          <w:szCs w:val="20"/>
        </w:rPr>
        <w:t>ь</w:t>
      </w:r>
      <w:r w:rsidRPr="00812579">
        <w:rPr>
          <w:rFonts w:ascii="Courier New" w:hAnsi="Courier New" w:cs="Courier New"/>
          <w:sz w:val="20"/>
          <w:szCs w:val="20"/>
        </w:rPr>
        <w:t>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представляет  в  местный  исполнительный орган государственной власти отчет об использовании средств, полученных из его бюджета;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с  согласия 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Общемахаллинского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собрания принимает  решения  о распоряжении  имуществом  органа  общественной самодеятельности,   о с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здании коммерческих организаций, осуществляющих свою деятельность на о</w:t>
      </w:r>
      <w:r w:rsidRPr="00812579">
        <w:rPr>
          <w:rFonts w:ascii="Courier New" w:hAnsi="Courier New" w:cs="Courier New"/>
          <w:sz w:val="20"/>
          <w:szCs w:val="20"/>
        </w:rPr>
        <w:t>с</w:t>
      </w:r>
      <w:r w:rsidRPr="00812579">
        <w:rPr>
          <w:rFonts w:ascii="Courier New" w:hAnsi="Courier New" w:cs="Courier New"/>
          <w:sz w:val="20"/>
          <w:szCs w:val="20"/>
        </w:rPr>
        <w:t xml:space="preserve">нове Закона Республики Таджикистан "Об общественных  объединениях", настоящего  Закона  и  Устава органа общественной самодеятельности,  в рамках полномочий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</w:t>
      </w:r>
      <w:r w:rsidRPr="00812579">
        <w:rPr>
          <w:rFonts w:ascii="Courier New" w:hAnsi="Courier New" w:cs="Courier New"/>
          <w:sz w:val="20"/>
          <w:szCs w:val="20"/>
        </w:rPr>
        <w:t>н</w:t>
      </w:r>
      <w:r w:rsidRPr="00812579">
        <w:rPr>
          <w:rFonts w:ascii="Courier New" w:hAnsi="Courier New" w:cs="Courier New"/>
          <w:sz w:val="20"/>
          <w:szCs w:val="20"/>
        </w:rPr>
        <w:t>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совета;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организует   работы   по   содержанию, благоустройству  и  по по</w:t>
      </w:r>
      <w:r w:rsidRPr="00812579">
        <w:rPr>
          <w:rFonts w:ascii="Courier New" w:hAnsi="Courier New" w:cs="Courier New"/>
          <w:sz w:val="20"/>
          <w:szCs w:val="20"/>
        </w:rPr>
        <w:t>д</w:t>
      </w:r>
      <w:r w:rsidRPr="00812579">
        <w:rPr>
          <w:rFonts w:ascii="Courier New" w:hAnsi="Courier New" w:cs="Courier New"/>
          <w:sz w:val="20"/>
          <w:szCs w:val="20"/>
        </w:rPr>
        <w:t xml:space="preserve">держанию санитарно-гигиенического состояния мест отдыха 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и мест общего пользования (парков,  скверов, бульваров,  водоемов,  зон отдыха и других объектов);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организует  и  осуществляет  </w:t>
      </w:r>
      <w:proofErr w:type="gramStart"/>
      <w:r w:rsidRPr="00812579">
        <w:rPr>
          <w:rFonts w:ascii="Courier New" w:hAnsi="Courier New" w:cs="Courier New"/>
          <w:sz w:val="20"/>
          <w:szCs w:val="20"/>
        </w:rPr>
        <w:t>контроль за</w:t>
      </w:r>
      <w:proofErr w:type="gramEnd"/>
      <w:r w:rsidRPr="00812579">
        <w:rPr>
          <w:rFonts w:ascii="Courier New" w:hAnsi="Courier New" w:cs="Courier New"/>
          <w:sz w:val="20"/>
          <w:szCs w:val="20"/>
        </w:rPr>
        <w:t xml:space="preserve"> обеспечением населения электроэнергией,  газом,  питьевой водой  и другими  видами  бытового о</w:t>
      </w:r>
      <w:r w:rsidRPr="00812579">
        <w:rPr>
          <w:rFonts w:ascii="Courier New" w:hAnsi="Courier New" w:cs="Courier New"/>
          <w:sz w:val="20"/>
          <w:szCs w:val="20"/>
        </w:rPr>
        <w:t>б</w:t>
      </w:r>
      <w:r w:rsidRPr="00812579">
        <w:rPr>
          <w:rFonts w:ascii="Courier New" w:hAnsi="Courier New" w:cs="Courier New"/>
          <w:sz w:val="20"/>
          <w:szCs w:val="20"/>
        </w:rPr>
        <w:t>служив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ния;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поддерживает и оказывает содействие  в материально-техническом обеспечении     учреждений     дошкольного, общего    среднего    и пр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фессионального образования, а также учреждений социально-культурной сф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ры;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содействует организации транспортного обслуживания населения;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участвует   в  защите  и  оказании  помощи социально  уязвимым гражданам,   проживающим    на    территории органа    общественной сам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деятельн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с  согласия  местных  исполнительных органов   государственной власти   определяет   место   проведения общественных  мероприятий  и национальных о</w:t>
      </w:r>
      <w:r w:rsidRPr="00812579">
        <w:rPr>
          <w:rFonts w:ascii="Courier New" w:hAnsi="Courier New" w:cs="Courier New"/>
          <w:sz w:val="20"/>
          <w:szCs w:val="20"/>
        </w:rPr>
        <w:t>б</w:t>
      </w:r>
      <w:r w:rsidRPr="00812579">
        <w:rPr>
          <w:rFonts w:ascii="Courier New" w:hAnsi="Courier New" w:cs="Courier New"/>
          <w:sz w:val="20"/>
          <w:szCs w:val="20"/>
        </w:rPr>
        <w:t>рядов;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обращается  в  местные  исполнительные органы  государственной власти по вопросу выделения земельного участка для общественных мест в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махалле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>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для проектирования и строительства общественных мест на  основе определенной  сметы собирает средства с участников органа общественной самоде</w:t>
      </w:r>
      <w:r w:rsidRPr="00812579">
        <w:rPr>
          <w:rFonts w:ascii="Courier New" w:hAnsi="Courier New" w:cs="Courier New"/>
          <w:sz w:val="20"/>
          <w:szCs w:val="20"/>
        </w:rPr>
        <w:t>я</w:t>
      </w:r>
      <w:r w:rsidRPr="00812579">
        <w:rPr>
          <w:rFonts w:ascii="Courier New" w:hAnsi="Courier New" w:cs="Courier New"/>
          <w:sz w:val="20"/>
          <w:szCs w:val="20"/>
        </w:rPr>
        <w:t>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обращается  в  местные  исполнительные органы  государственной власти,  к юридическим и физическим лицам  по вопросу  финансирования р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бот по прое</w:t>
      </w:r>
      <w:r w:rsidRPr="00812579">
        <w:rPr>
          <w:rFonts w:ascii="Courier New" w:hAnsi="Courier New" w:cs="Courier New"/>
          <w:sz w:val="20"/>
          <w:szCs w:val="20"/>
        </w:rPr>
        <w:t>к</w:t>
      </w:r>
      <w:r w:rsidRPr="00812579">
        <w:rPr>
          <w:rFonts w:ascii="Courier New" w:hAnsi="Courier New" w:cs="Courier New"/>
          <w:sz w:val="20"/>
          <w:szCs w:val="20"/>
        </w:rPr>
        <w:t xml:space="preserve">тированию и строительству общественных мест в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махалле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>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обращается в компетентные органы с целью определения льгот  для общественных  мест,  в  частности,  освобождения от налога на землю и других в</w:t>
      </w:r>
      <w:r w:rsidRPr="00812579">
        <w:rPr>
          <w:rFonts w:ascii="Courier New" w:hAnsi="Courier New" w:cs="Courier New"/>
          <w:sz w:val="20"/>
          <w:szCs w:val="20"/>
        </w:rPr>
        <w:t>и</w:t>
      </w:r>
      <w:r w:rsidRPr="00812579">
        <w:rPr>
          <w:rFonts w:ascii="Courier New" w:hAnsi="Courier New" w:cs="Courier New"/>
          <w:sz w:val="20"/>
          <w:szCs w:val="20"/>
        </w:rPr>
        <w:t>дов налога, а также за использование коммунальными услугами;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обеспечивает  отправление  религиозных обрядов  и  ритуалов  в с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ответствии с Законом Республики Таджикистан "О религии и религиозных о</w:t>
      </w:r>
      <w:r w:rsidRPr="00812579">
        <w:rPr>
          <w:rFonts w:ascii="Courier New" w:hAnsi="Courier New" w:cs="Courier New"/>
          <w:sz w:val="20"/>
          <w:szCs w:val="20"/>
        </w:rPr>
        <w:t>р</w:t>
      </w:r>
      <w:r w:rsidRPr="00812579">
        <w:rPr>
          <w:rFonts w:ascii="Courier New" w:hAnsi="Courier New" w:cs="Courier New"/>
          <w:sz w:val="20"/>
          <w:szCs w:val="20"/>
        </w:rPr>
        <w:t>ганизациях"  и  другими  нормативными  правовыми актами  Республики Т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джикистан;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пропагандирует  среди  жителей 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национальные  обряды и традиции;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осуществляет    управление   имуществом органа   общественной с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содействует  развитию  предпринимательства на территории органа общ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содействует оказанию правовой помощи гражданам,  проживающим на терр</w:t>
      </w:r>
      <w:r w:rsidRPr="00812579">
        <w:rPr>
          <w:rFonts w:ascii="Courier New" w:hAnsi="Courier New" w:cs="Courier New"/>
          <w:sz w:val="20"/>
          <w:szCs w:val="20"/>
        </w:rPr>
        <w:t>и</w:t>
      </w:r>
      <w:r w:rsidRPr="00812579">
        <w:rPr>
          <w:rFonts w:ascii="Courier New" w:hAnsi="Courier New" w:cs="Courier New"/>
          <w:sz w:val="20"/>
          <w:szCs w:val="20"/>
        </w:rPr>
        <w:t>тории органа общественной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lastRenderedPageBreak/>
        <w:t xml:space="preserve">     - оказывает содействие    местному исполнительному     органу гос</w:t>
      </w:r>
      <w:r w:rsidRPr="00812579">
        <w:rPr>
          <w:rFonts w:ascii="Courier New" w:hAnsi="Courier New" w:cs="Courier New"/>
          <w:sz w:val="20"/>
          <w:szCs w:val="20"/>
        </w:rPr>
        <w:t>у</w:t>
      </w:r>
      <w:r w:rsidRPr="00812579">
        <w:rPr>
          <w:rFonts w:ascii="Courier New" w:hAnsi="Courier New" w:cs="Courier New"/>
          <w:sz w:val="20"/>
          <w:szCs w:val="20"/>
        </w:rPr>
        <w:t>дарственной  власти  в  решении  социальных вопросов   по   месту жител</w:t>
      </w:r>
      <w:r w:rsidRPr="00812579">
        <w:rPr>
          <w:rFonts w:ascii="Courier New" w:hAnsi="Courier New" w:cs="Courier New"/>
          <w:sz w:val="20"/>
          <w:szCs w:val="20"/>
        </w:rPr>
        <w:t>ь</w:t>
      </w:r>
      <w:r w:rsidRPr="00812579">
        <w:rPr>
          <w:rFonts w:ascii="Courier New" w:hAnsi="Courier New" w:cs="Courier New"/>
          <w:sz w:val="20"/>
          <w:szCs w:val="20"/>
        </w:rPr>
        <w:t>ства.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9. Полномочия председателя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махаллы</w:t>
      </w:r>
      <w:proofErr w:type="spellEnd"/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Председатель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махаллы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>: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председательствует   на   общих собраниях    и    заседаниях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совета;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содействует  организации  и   проведению торжеств,   поминок, культурно-просветительских мероприятий, обеспечивает соблюдение Закона Республики Таджикистан "Об упорядочении традиций, торжеств и обрядов в Республике Тадж</w:t>
      </w:r>
      <w:r w:rsidRPr="00812579">
        <w:rPr>
          <w:rFonts w:ascii="Courier New" w:hAnsi="Courier New" w:cs="Courier New"/>
          <w:sz w:val="20"/>
          <w:szCs w:val="20"/>
        </w:rPr>
        <w:t>и</w:t>
      </w:r>
      <w:r w:rsidRPr="00812579">
        <w:rPr>
          <w:rFonts w:ascii="Courier New" w:hAnsi="Courier New" w:cs="Courier New"/>
          <w:sz w:val="20"/>
          <w:szCs w:val="20"/>
        </w:rPr>
        <w:t>кистан";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организует встречи и беседы с политическими и  государственными деятелями,  ветеранами войны и труда,  учеными, поэтами и писателями, членами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</w:t>
      </w:r>
      <w:r w:rsidRPr="00812579">
        <w:rPr>
          <w:rFonts w:ascii="Courier New" w:hAnsi="Courier New" w:cs="Courier New"/>
          <w:sz w:val="20"/>
          <w:szCs w:val="20"/>
        </w:rPr>
        <w:t>д</w:t>
      </w:r>
      <w:r w:rsidRPr="00812579">
        <w:rPr>
          <w:rFonts w:ascii="Courier New" w:hAnsi="Courier New" w:cs="Courier New"/>
          <w:sz w:val="20"/>
          <w:szCs w:val="20"/>
        </w:rPr>
        <w:t>жлиси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милли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и депутатами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Маджлиси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намояндагон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Маджлиси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Оли Республики Тадж</w:t>
      </w:r>
      <w:r w:rsidRPr="00812579">
        <w:rPr>
          <w:rFonts w:ascii="Courier New" w:hAnsi="Courier New" w:cs="Courier New"/>
          <w:sz w:val="20"/>
          <w:szCs w:val="20"/>
        </w:rPr>
        <w:t>и</w:t>
      </w:r>
      <w:r w:rsidRPr="00812579">
        <w:rPr>
          <w:rFonts w:ascii="Courier New" w:hAnsi="Courier New" w:cs="Courier New"/>
          <w:sz w:val="20"/>
          <w:szCs w:val="20"/>
        </w:rPr>
        <w:t xml:space="preserve">кистан,  депутатами областного, городского и районного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маджлисов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народных д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путатов;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разрабатывает и осуществляет планы творческих кружков,  вечеров и ко</w:t>
      </w:r>
      <w:r w:rsidRPr="00812579">
        <w:rPr>
          <w:rFonts w:ascii="Courier New" w:hAnsi="Courier New" w:cs="Courier New"/>
          <w:sz w:val="20"/>
          <w:szCs w:val="20"/>
        </w:rPr>
        <w:t>н</w:t>
      </w:r>
      <w:r w:rsidRPr="00812579">
        <w:rPr>
          <w:rFonts w:ascii="Courier New" w:hAnsi="Courier New" w:cs="Courier New"/>
          <w:sz w:val="20"/>
          <w:szCs w:val="20"/>
        </w:rPr>
        <w:t>курсов;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разрабатывает    и    осуществляет    план спортивно-массовых м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роприятий;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организовывает встречи воспитателей и учителей с родителями;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организовывает призыв и проводы призывников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махаллы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на службу в Воор</w:t>
      </w:r>
      <w:r w:rsidRPr="00812579">
        <w:rPr>
          <w:rFonts w:ascii="Courier New" w:hAnsi="Courier New" w:cs="Courier New"/>
          <w:sz w:val="20"/>
          <w:szCs w:val="20"/>
        </w:rPr>
        <w:t>у</w:t>
      </w:r>
      <w:r w:rsidRPr="00812579">
        <w:rPr>
          <w:rFonts w:ascii="Courier New" w:hAnsi="Courier New" w:cs="Courier New"/>
          <w:sz w:val="20"/>
          <w:szCs w:val="20"/>
        </w:rPr>
        <w:t>женные Силы Республики Таджикистан;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содействует оказанию ветеринарной  помощи, защите  растений  и проведению  санитарно-эпидемиологических  работ на  территории органа о</w:t>
      </w:r>
      <w:r w:rsidRPr="00812579">
        <w:rPr>
          <w:rFonts w:ascii="Courier New" w:hAnsi="Courier New" w:cs="Courier New"/>
          <w:sz w:val="20"/>
          <w:szCs w:val="20"/>
        </w:rPr>
        <w:t>б</w:t>
      </w:r>
      <w:r w:rsidRPr="00812579">
        <w:rPr>
          <w:rFonts w:ascii="Courier New" w:hAnsi="Courier New" w:cs="Courier New"/>
          <w:sz w:val="20"/>
          <w:szCs w:val="20"/>
        </w:rPr>
        <w:t>щественной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осуществляет другие  полномочия, предусмотренные Уставом органа общ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ственной самодеятельности.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10. Полномочия Комиссии финансового контроля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Комиссия финансового контроля осуществляет контроль </w:t>
      </w:r>
      <w:proofErr w:type="gramStart"/>
      <w:r w:rsidRPr="00812579">
        <w:rPr>
          <w:rFonts w:ascii="Courier New" w:hAnsi="Courier New" w:cs="Courier New"/>
          <w:sz w:val="20"/>
          <w:szCs w:val="20"/>
        </w:rPr>
        <w:t>за</w:t>
      </w:r>
      <w:proofErr w:type="gramEnd"/>
      <w:r w:rsidRPr="00812579">
        <w:rPr>
          <w:rFonts w:ascii="Courier New" w:hAnsi="Courier New" w:cs="Courier New"/>
          <w:sz w:val="20"/>
          <w:szCs w:val="20"/>
        </w:rPr>
        <w:t>: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финансовой деятельностью органа общественной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распоряжением и использованием  имущества органа  общественной с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модеятельности для выполнения уставных целей;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целевым   исполнением   сметы   доходов   и расходов   органа о</w:t>
      </w:r>
      <w:r w:rsidRPr="00812579">
        <w:rPr>
          <w:rFonts w:ascii="Courier New" w:hAnsi="Courier New" w:cs="Courier New"/>
          <w:sz w:val="20"/>
          <w:szCs w:val="20"/>
        </w:rPr>
        <w:t>б</w:t>
      </w:r>
      <w:r w:rsidRPr="00812579">
        <w:rPr>
          <w:rFonts w:ascii="Courier New" w:hAnsi="Courier New" w:cs="Courier New"/>
          <w:sz w:val="20"/>
          <w:szCs w:val="20"/>
        </w:rPr>
        <w:t>щественной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административными      расходами органа       общественной самод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ятельности.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11.   Основания   для   прекращения деятельности  органа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             общественной самодеятельности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Деятельность органа общественной самодеятельности прекращается  в случ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ях: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принятия  решения 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Общемахаллинского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собрания  о  добровольной ликвидации   органа   общественной самодеятельности  путем  открытого г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лосования;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принятия  судом  решения  о  признании незаконной деятельности о</w:t>
      </w:r>
      <w:r w:rsidRPr="00812579">
        <w:rPr>
          <w:rFonts w:ascii="Courier New" w:hAnsi="Courier New" w:cs="Courier New"/>
          <w:sz w:val="20"/>
          <w:szCs w:val="20"/>
        </w:rPr>
        <w:t>р</w:t>
      </w:r>
      <w:r w:rsidRPr="00812579">
        <w:rPr>
          <w:rFonts w:ascii="Courier New" w:hAnsi="Courier New" w:cs="Courier New"/>
          <w:sz w:val="20"/>
          <w:szCs w:val="20"/>
        </w:rPr>
        <w:t>гана общественной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изменения административного правового статуса территории органа общ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осуществления   деятельности, противоречащей  законодательству Республики Таджикистан.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12.  Основания для  прекращения полномочий 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Махаллинского</w:t>
      </w:r>
      <w:proofErr w:type="spellEnd"/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            совета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lastRenderedPageBreak/>
        <w:t xml:space="preserve">      Полномочия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совета прекращаются в случаях: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несоблюдения законодательства Республики Таджикистан;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завершения срока полномочий;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принятия  решения 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Общемахаллинского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собрания  о   прекращении полномочий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совета;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в иных случаях, определенных настоящим Законом и Уставом органа общ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ственной самодеятельности.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13. Основания для прекращения полномочий председателя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1. Полномочия председателя,  как руководителя органа общественной сам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деятельности, прекращаются в случаях: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переизбрания;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систематического невыполнения возложенных на него полномочий;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вступления  в  отношении  его  в  законную силу обвинительного приговора суда;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личного заявления об отставке;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истечения срока полномочий;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смерти,    признания    недееспособным,   а также   безвестно о</w:t>
      </w:r>
      <w:r w:rsidRPr="00812579">
        <w:rPr>
          <w:rFonts w:ascii="Courier New" w:hAnsi="Courier New" w:cs="Courier New"/>
          <w:sz w:val="20"/>
          <w:szCs w:val="20"/>
        </w:rPr>
        <w:t>т</w:t>
      </w:r>
      <w:r w:rsidRPr="00812579">
        <w:rPr>
          <w:rFonts w:ascii="Courier New" w:hAnsi="Courier New" w:cs="Courier New"/>
          <w:sz w:val="20"/>
          <w:szCs w:val="20"/>
        </w:rPr>
        <w:t>сутствующим по решению суда;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изменения  постоянного  места  жительства (выезд  за  переделы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халли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>),  призыва на военную службу,  избрания на выборную должность, п</w:t>
      </w:r>
      <w:r w:rsidRPr="00812579">
        <w:rPr>
          <w:rFonts w:ascii="Courier New" w:hAnsi="Courier New" w:cs="Courier New"/>
          <w:sz w:val="20"/>
          <w:szCs w:val="20"/>
        </w:rPr>
        <w:t>о</w:t>
      </w:r>
      <w:r w:rsidRPr="00812579">
        <w:rPr>
          <w:rFonts w:ascii="Courier New" w:hAnsi="Courier New" w:cs="Courier New"/>
          <w:sz w:val="20"/>
          <w:szCs w:val="20"/>
        </w:rPr>
        <w:t>ступления на государственную службу.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2.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Общемахаллинский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маджлис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в  случае прекращения   полномочий председателя в пятнадцатидневный срок избирает нового председателя.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14. Реорганизация органа общественной самодеятельности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Реорганизация органа общественной самодеятельности осуществляется по  решению 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Общемахаллинского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собрания.  Порядок принятия   решения опред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ляет Устав органа общественной самодеятельности.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15. Акты органа общественной самодеятельности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1.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Общемахаллинское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 собрание   в   пределах своей  компетенции принимает решения.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2.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Махаллинский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 совет  в  пределах  своих полномочий  принимает р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шения.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3. Председатель в пределах своих полномочий издает приказы.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4. Акты  органа  общественной самодеятельности,   принятые   вне полномочий, приостанавливаются по протесту прокурора.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16.   </w:t>
      </w:r>
      <w:proofErr w:type="gramStart"/>
      <w:r w:rsidRPr="00812579">
        <w:rPr>
          <w:rFonts w:ascii="Courier New" w:hAnsi="Courier New" w:cs="Courier New"/>
          <w:sz w:val="20"/>
          <w:szCs w:val="20"/>
        </w:rPr>
        <w:t>Контроль   за</w:t>
      </w:r>
      <w:proofErr w:type="gramEnd"/>
      <w:r w:rsidRPr="00812579">
        <w:rPr>
          <w:rFonts w:ascii="Courier New" w:hAnsi="Courier New" w:cs="Courier New"/>
          <w:sz w:val="20"/>
          <w:szCs w:val="20"/>
        </w:rPr>
        <w:t xml:space="preserve">   деятельностью органов  общественной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             самодеятельности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812579">
        <w:rPr>
          <w:rFonts w:ascii="Courier New" w:hAnsi="Courier New" w:cs="Courier New"/>
          <w:sz w:val="20"/>
          <w:szCs w:val="20"/>
        </w:rPr>
        <w:t>Контроль за</w:t>
      </w:r>
      <w:proofErr w:type="gramEnd"/>
      <w:r w:rsidRPr="00812579">
        <w:rPr>
          <w:rFonts w:ascii="Courier New" w:hAnsi="Courier New" w:cs="Courier New"/>
          <w:sz w:val="20"/>
          <w:szCs w:val="20"/>
        </w:rPr>
        <w:t xml:space="preserve"> деятельностью органов общественной  самодеятельности осуществляется   уполномоченным  государственным органом  в  пределах полномочий, предусмотренных законодательством Республики Таджикистан.</w:t>
      </w:r>
    </w:p>
    <w:p w:rsidR="00812579" w:rsidRPr="00812579" w:rsidRDefault="00812579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0828E0" w:rsidRPr="00812579" w:rsidRDefault="000828E0" w:rsidP="00D44226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>ГЛАВА 3. ИМУЩЕСТВО ОРГАНОВ ОБЩЕСТВЕННОЙ САМОДЕЯТЕЛЬНОСТИ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17. Собственность органа общественной самодеятельности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Орган общественной самодеятельности в своей собственности  может иметь здания,  строения,  оборудование, инструменты, средства и другое имущество,  необходимые   для   материального обеспечения   уставной де</w:t>
      </w:r>
      <w:r w:rsidRPr="00812579">
        <w:rPr>
          <w:rFonts w:ascii="Courier New" w:hAnsi="Courier New" w:cs="Courier New"/>
          <w:sz w:val="20"/>
          <w:szCs w:val="20"/>
        </w:rPr>
        <w:t>я</w:t>
      </w:r>
      <w:r w:rsidRPr="00812579">
        <w:rPr>
          <w:rFonts w:ascii="Courier New" w:hAnsi="Courier New" w:cs="Courier New"/>
          <w:sz w:val="20"/>
          <w:szCs w:val="20"/>
        </w:rPr>
        <w:t>тельности этого органа.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18.    Источники   финансирования органов   </w:t>
      </w:r>
      <w:proofErr w:type="gramStart"/>
      <w:r w:rsidRPr="00812579">
        <w:rPr>
          <w:rFonts w:ascii="Courier New" w:hAnsi="Courier New" w:cs="Courier New"/>
          <w:sz w:val="20"/>
          <w:szCs w:val="20"/>
        </w:rPr>
        <w:t>общественной</w:t>
      </w:r>
      <w:proofErr w:type="gramEnd"/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              самодеятельности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lastRenderedPageBreak/>
        <w:t xml:space="preserve">     1. Источниками      финансирования органов      общественной самод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ятельности являются: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средства, выделяемые из бюджета местного исполнительного органа гос</w:t>
      </w:r>
      <w:r w:rsidRPr="00812579">
        <w:rPr>
          <w:rFonts w:ascii="Courier New" w:hAnsi="Courier New" w:cs="Courier New"/>
          <w:sz w:val="20"/>
          <w:szCs w:val="20"/>
        </w:rPr>
        <w:t>у</w:t>
      </w:r>
      <w:r w:rsidRPr="00812579">
        <w:rPr>
          <w:rFonts w:ascii="Courier New" w:hAnsi="Courier New" w:cs="Courier New"/>
          <w:sz w:val="20"/>
          <w:szCs w:val="20"/>
        </w:rPr>
        <w:t>дарственной власти;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доходы, получаемые от созданных коммерческих организаций;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средства,  полученные  в результате добровольных взаиморасчетов учас</w:t>
      </w:r>
      <w:r w:rsidRPr="00812579">
        <w:rPr>
          <w:rFonts w:ascii="Courier New" w:hAnsi="Courier New" w:cs="Courier New"/>
          <w:sz w:val="20"/>
          <w:szCs w:val="20"/>
        </w:rPr>
        <w:t>т</w:t>
      </w:r>
      <w:r w:rsidRPr="00812579">
        <w:rPr>
          <w:rFonts w:ascii="Courier New" w:hAnsi="Courier New" w:cs="Courier New"/>
          <w:sz w:val="20"/>
          <w:szCs w:val="20"/>
        </w:rPr>
        <w:t>ников органов общественной самодеятельности;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добровольные  пожертвования  и подарки юридических и физических лиц;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- иные  источники,  не  запрещённые законодательством Республики Т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>джикистан.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2. Смета  доходов и расходов органа общественной самодеятельности и  годовой  отчет  об  ее  исполнении утверждается  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Общемахаллинским</w:t>
      </w:r>
      <w:proofErr w:type="spellEnd"/>
      <w:r w:rsidRPr="00812579">
        <w:rPr>
          <w:rFonts w:ascii="Courier New" w:hAnsi="Courier New" w:cs="Courier New"/>
          <w:sz w:val="20"/>
          <w:szCs w:val="20"/>
        </w:rPr>
        <w:t xml:space="preserve"> собр</w:t>
      </w:r>
      <w:r w:rsidRPr="00812579">
        <w:rPr>
          <w:rFonts w:ascii="Courier New" w:hAnsi="Courier New" w:cs="Courier New"/>
          <w:sz w:val="20"/>
          <w:szCs w:val="20"/>
        </w:rPr>
        <w:t>а</w:t>
      </w:r>
      <w:r w:rsidRPr="00812579">
        <w:rPr>
          <w:rFonts w:ascii="Courier New" w:hAnsi="Courier New" w:cs="Courier New"/>
          <w:sz w:val="20"/>
          <w:szCs w:val="20"/>
        </w:rPr>
        <w:t xml:space="preserve">нием  соответствующего  органа  общественной </w:t>
      </w:r>
      <w:proofErr w:type="gramStart"/>
      <w:r w:rsidRPr="00812579">
        <w:rPr>
          <w:rFonts w:ascii="Courier New" w:hAnsi="Courier New" w:cs="Courier New"/>
          <w:sz w:val="20"/>
          <w:szCs w:val="20"/>
        </w:rPr>
        <w:t>самодеятельности</w:t>
      </w:r>
      <w:proofErr w:type="gramEnd"/>
      <w:r w:rsidRPr="00812579">
        <w:rPr>
          <w:rFonts w:ascii="Courier New" w:hAnsi="Courier New" w:cs="Courier New"/>
          <w:sz w:val="20"/>
          <w:szCs w:val="20"/>
        </w:rPr>
        <w:t xml:space="preserve">  и доводя</w:t>
      </w:r>
      <w:r w:rsidRPr="00812579">
        <w:rPr>
          <w:rFonts w:ascii="Courier New" w:hAnsi="Courier New" w:cs="Courier New"/>
          <w:sz w:val="20"/>
          <w:szCs w:val="20"/>
        </w:rPr>
        <w:t>т</w:t>
      </w:r>
      <w:r w:rsidRPr="00812579">
        <w:rPr>
          <w:rFonts w:ascii="Courier New" w:hAnsi="Courier New" w:cs="Courier New"/>
          <w:sz w:val="20"/>
          <w:szCs w:val="20"/>
        </w:rPr>
        <w:t>ся до св</w:t>
      </w:r>
      <w:r w:rsidRPr="00812579">
        <w:rPr>
          <w:rFonts w:ascii="Courier New" w:hAnsi="Courier New" w:cs="Courier New"/>
          <w:sz w:val="20"/>
          <w:szCs w:val="20"/>
        </w:rPr>
        <w:t>е</w:t>
      </w:r>
      <w:r w:rsidRPr="00812579">
        <w:rPr>
          <w:rFonts w:ascii="Courier New" w:hAnsi="Courier New" w:cs="Courier New"/>
          <w:sz w:val="20"/>
          <w:szCs w:val="20"/>
        </w:rPr>
        <w:t>дения участников органа общественной самодеятельности.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>ГЛАВА 4. ЗАКЛЮЧИТЕЛЬНЫЕ ПОЛОЖЕНИЯ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19. Ответственность за нарушение настоящего Закона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Физические и  юридические  лица,  нарушившие настоящий   Закон, пр</w:t>
      </w:r>
      <w:r w:rsidRPr="00812579">
        <w:rPr>
          <w:rFonts w:ascii="Courier New" w:hAnsi="Courier New" w:cs="Courier New"/>
          <w:sz w:val="20"/>
          <w:szCs w:val="20"/>
        </w:rPr>
        <w:t>и</w:t>
      </w:r>
      <w:r w:rsidRPr="00812579">
        <w:rPr>
          <w:rFonts w:ascii="Courier New" w:hAnsi="Courier New" w:cs="Courier New"/>
          <w:sz w:val="20"/>
          <w:szCs w:val="20"/>
        </w:rPr>
        <w:t>влекаются  к  ответственности  в  соответствии с законодательством Ре</w:t>
      </w:r>
      <w:r w:rsidRPr="00812579">
        <w:rPr>
          <w:rFonts w:ascii="Courier New" w:hAnsi="Courier New" w:cs="Courier New"/>
          <w:sz w:val="20"/>
          <w:szCs w:val="20"/>
        </w:rPr>
        <w:t>с</w:t>
      </w:r>
      <w:r w:rsidRPr="00812579">
        <w:rPr>
          <w:rFonts w:ascii="Courier New" w:hAnsi="Courier New" w:cs="Courier New"/>
          <w:sz w:val="20"/>
          <w:szCs w:val="20"/>
        </w:rPr>
        <w:t>публики Таджикистан.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Статья 20. Порядок введения в действие настоящего Закона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Настоящий Закон  ввести  в  действие   после его   официального опубликования.</w:t>
      </w:r>
    </w:p>
    <w:p w:rsidR="000828E0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812579" w:rsidRPr="00812579" w:rsidRDefault="00812579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 Президент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 xml:space="preserve">      </w:t>
      </w:r>
      <w:r w:rsidR="00812579">
        <w:rPr>
          <w:rFonts w:ascii="Courier New" w:hAnsi="Courier New" w:cs="Courier New"/>
          <w:sz w:val="20"/>
          <w:szCs w:val="20"/>
        </w:rPr>
        <w:t xml:space="preserve">Республики </w:t>
      </w:r>
      <w:r w:rsidRPr="00812579">
        <w:rPr>
          <w:rFonts w:ascii="Courier New" w:hAnsi="Courier New" w:cs="Courier New"/>
          <w:sz w:val="20"/>
          <w:szCs w:val="20"/>
        </w:rPr>
        <w:t xml:space="preserve">Таджикистан         </w:t>
      </w:r>
      <w:r w:rsidR="00812579">
        <w:rPr>
          <w:rFonts w:ascii="Courier New" w:hAnsi="Courier New" w:cs="Courier New"/>
          <w:sz w:val="20"/>
          <w:szCs w:val="20"/>
        </w:rPr>
        <w:t xml:space="preserve">                    </w:t>
      </w:r>
      <w:r w:rsidRPr="00812579">
        <w:rPr>
          <w:rFonts w:ascii="Courier New" w:hAnsi="Courier New" w:cs="Courier New"/>
          <w:sz w:val="20"/>
          <w:szCs w:val="20"/>
        </w:rPr>
        <w:t xml:space="preserve">   Э. </w:t>
      </w:r>
      <w:proofErr w:type="spellStart"/>
      <w:r w:rsidRPr="00812579">
        <w:rPr>
          <w:rFonts w:ascii="Courier New" w:hAnsi="Courier New" w:cs="Courier New"/>
          <w:sz w:val="20"/>
          <w:szCs w:val="20"/>
        </w:rPr>
        <w:t>Рахмон</w:t>
      </w:r>
      <w:proofErr w:type="spellEnd"/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0828E0" w:rsidRPr="00812579" w:rsidRDefault="000828E0" w:rsidP="00D44226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>г. Душанбе,</w:t>
      </w:r>
      <w:r w:rsidR="00812579">
        <w:rPr>
          <w:rFonts w:ascii="Courier New" w:hAnsi="Courier New" w:cs="Courier New"/>
          <w:sz w:val="20"/>
          <w:szCs w:val="20"/>
        </w:rPr>
        <w:t xml:space="preserve"> </w:t>
      </w:r>
      <w:r w:rsidRPr="00812579">
        <w:rPr>
          <w:rFonts w:ascii="Courier New" w:hAnsi="Courier New" w:cs="Courier New"/>
          <w:sz w:val="20"/>
          <w:szCs w:val="20"/>
        </w:rPr>
        <w:t>5 января 2008 года</w:t>
      </w:r>
    </w:p>
    <w:p w:rsidR="000828E0" w:rsidRPr="00812579" w:rsidRDefault="000828E0" w:rsidP="00D44226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812579">
        <w:rPr>
          <w:rFonts w:ascii="Courier New" w:hAnsi="Courier New" w:cs="Courier New"/>
          <w:sz w:val="20"/>
          <w:szCs w:val="20"/>
        </w:rPr>
        <w:t>№347</w:t>
      </w:r>
    </w:p>
    <w:p w:rsidR="000828E0" w:rsidRPr="00812579" w:rsidRDefault="000828E0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181F9A" w:rsidRPr="00812579" w:rsidRDefault="00181F9A" w:rsidP="00D44226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sectPr w:rsidR="00181F9A" w:rsidRPr="00812579" w:rsidSect="00D4422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828E0"/>
    <w:rsid w:val="000828E0"/>
    <w:rsid w:val="00181F9A"/>
    <w:rsid w:val="00812579"/>
    <w:rsid w:val="00D4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2801</Words>
  <Characters>15971</Characters>
  <Application>Microsoft Office Word</Application>
  <DocSecurity>0</DocSecurity>
  <Lines>133</Lines>
  <Paragraphs>37</Paragraphs>
  <ScaleCrop>false</ScaleCrop>
  <Company>Home</Company>
  <LinksUpToDate>false</LinksUpToDate>
  <CharactersWithSpaces>18735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PC</cp:lastModifiedBy>
  <cp:revision>6</cp:revision>
  <dcterms:created xsi:type="dcterms:W3CDTF">2012-03-28T11:24:00Z</dcterms:created>
  <dcterms:modified xsi:type="dcterms:W3CDTF">2012-08-16T21:29:00Z</dcterms:modified>
</cp:coreProperties>
</file>